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454D6" w14:textId="46F22837" w:rsidR="001F6A10" w:rsidRPr="00FB5021" w:rsidRDefault="00760A54" w:rsidP="00A7235F">
      <w:pPr>
        <w:rPr>
          <w:rFonts w:ascii="Comic Sans MS" w:hAnsi="Comic Sans MS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FB5021">
        <w:rPr>
          <w:rFonts w:ascii="Comic Sans MS" w:hAnsi="Comic Sans MS"/>
          <w:noProof/>
          <w:sz w:val="40"/>
          <w:szCs w:val="4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4384" behindDoc="0" locked="0" layoutInCell="1" allowOverlap="1" wp14:anchorId="1EF1B7D6" wp14:editId="3A26459D">
            <wp:simplePos x="0" y="0"/>
            <wp:positionH relativeFrom="column">
              <wp:posOffset>-158115</wp:posOffset>
            </wp:positionH>
            <wp:positionV relativeFrom="paragraph">
              <wp:posOffset>-405765</wp:posOffset>
            </wp:positionV>
            <wp:extent cx="1666875" cy="1543050"/>
            <wp:effectExtent l="19050" t="0" r="9525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B5021" w:rsidRPr="00FB5021">
        <w:rPr>
          <w:rFonts w:ascii="Comic Sans MS" w:hAnsi="Comic Sans MS"/>
          <w:noProof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496CB4" wp14:editId="6426FE2E">
                <wp:simplePos x="0" y="0"/>
                <wp:positionH relativeFrom="column">
                  <wp:posOffset>2519045</wp:posOffset>
                </wp:positionH>
                <wp:positionV relativeFrom="paragraph">
                  <wp:posOffset>-186690</wp:posOffset>
                </wp:positionV>
                <wp:extent cx="3058160" cy="1118870"/>
                <wp:effectExtent l="10160" t="9525" r="825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160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471AD" w14:textId="77777777" w:rsidR="00A7235F" w:rsidRPr="00FB5021" w:rsidRDefault="00A7235F" w:rsidP="00A7235F">
                            <w:pPr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B5021"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La Maison des Lycéens </w:t>
                            </w:r>
                          </w:p>
                          <w:p w14:paraId="74C9F7CD" w14:textId="77777777" w:rsidR="0016180C" w:rsidRPr="00760A54" w:rsidRDefault="003702F9" w:rsidP="00A7235F">
                            <w:pPr>
                              <w:rPr>
                                <w:rFonts w:ascii="Comic Sans MS" w:hAnsi="Comic Sans MS" w:cs="Arial"/>
                              </w:rPr>
                            </w:pPr>
                            <w:r w:rsidRPr="00FB5021"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du Lycée Colard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96C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.35pt;margin-top:-14.7pt;width:240.8pt;height:8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">
                <v:textbox>
                  <w:txbxContent>
                    <w:p w14:paraId="784471AD" w14:textId="77777777" w:rsidR="00A7235F" w:rsidRPr="00FB5021" w:rsidRDefault="00A7235F" w:rsidP="00A7235F">
                      <w:pPr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B5021"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La Maison des Lycéens </w:t>
                      </w:r>
                    </w:p>
                    <w:p w14:paraId="74C9F7CD" w14:textId="77777777" w:rsidR="0016180C" w:rsidRPr="00760A54" w:rsidRDefault="003702F9" w:rsidP="00A7235F">
                      <w:pPr>
                        <w:rPr>
                          <w:rFonts w:ascii="Comic Sans MS" w:hAnsi="Comic Sans MS" w:cs="Arial"/>
                        </w:rPr>
                      </w:pPr>
                      <w:r w:rsidRPr="00FB5021"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du Lycée Colard Noël</w:t>
                      </w:r>
                    </w:p>
                  </w:txbxContent>
                </v:textbox>
              </v:shape>
            </w:pict>
          </mc:Fallback>
        </mc:AlternateContent>
      </w:r>
    </w:p>
    <w:p w14:paraId="70877C77" w14:textId="77777777" w:rsidR="00F679D1" w:rsidRDefault="00F679D1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14:paraId="18BEE28F" w14:textId="77777777" w:rsidR="003702F9" w:rsidRDefault="003702F9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14:paraId="6E064F34" w14:textId="77777777" w:rsidR="003702F9" w:rsidRDefault="003702F9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14:paraId="03197422" w14:textId="77777777" w:rsidR="003702F9" w:rsidRDefault="003702F9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288E1BF" w14:textId="77777777" w:rsidR="00B951F9" w:rsidRPr="00760A54" w:rsidRDefault="00B951F9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58490200" w14:textId="77777777" w:rsidR="002C3D1C" w:rsidRDefault="002C3D1C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Elle a pour objectif principal d’améliorer les conditions de vie des élèves au sein de l’établissement par différentes actions.</w:t>
      </w:r>
    </w:p>
    <w:p w14:paraId="03DEB1E2" w14:textId="77777777" w:rsidR="00760A54" w:rsidRPr="00760A54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15AEEEA" w14:textId="77777777" w:rsidR="002C3D1C" w:rsidRDefault="002C3D1C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En effet, </w:t>
      </w:r>
    </w:p>
    <w:p w14:paraId="688C493E" w14:textId="77777777" w:rsidR="00760A54" w:rsidRPr="00B951F9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68E2BF3D" w14:textId="77777777" w:rsidR="002C3D1C" w:rsidRDefault="002C3D1C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récompense chaque année près de 70 élèves pour leurs bons résultats trimestriels et semestriels par des </w:t>
      </w:r>
      <w:r w:rsidRPr="00760A54">
        <w:rPr>
          <w:rFonts w:ascii="Arial" w:hAnsi="Arial" w:cs="Arial"/>
          <w:b/>
          <w:i/>
          <w:sz w:val="24"/>
          <w:szCs w:val="24"/>
        </w:rPr>
        <w:t>entrées</w:t>
      </w:r>
      <w:r w:rsidR="00680B50">
        <w:rPr>
          <w:rFonts w:ascii="Arial" w:hAnsi="Arial" w:cs="Arial"/>
          <w:b/>
          <w:i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 xml:space="preserve">au </w:t>
      </w:r>
      <w:r w:rsidRPr="00760A54">
        <w:rPr>
          <w:rFonts w:ascii="Arial" w:hAnsi="Arial" w:cs="Arial"/>
          <w:b/>
          <w:i/>
          <w:sz w:val="24"/>
          <w:szCs w:val="24"/>
        </w:rPr>
        <w:t>Cinéma</w:t>
      </w:r>
      <w:r w:rsidR="00680B50">
        <w:rPr>
          <w:rFonts w:ascii="Arial" w:hAnsi="Arial" w:cs="Arial"/>
          <w:b/>
          <w:i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>et</w:t>
      </w:r>
      <w:r w:rsidR="00755DC2">
        <w:rPr>
          <w:rFonts w:ascii="Arial" w:hAnsi="Arial" w:cs="Arial"/>
          <w:sz w:val="24"/>
          <w:szCs w:val="24"/>
        </w:rPr>
        <w:t>/ou</w:t>
      </w:r>
      <w:r w:rsidRPr="00760A54">
        <w:rPr>
          <w:rFonts w:ascii="Arial" w:hAnsi="Arial" w:cs="Arial"/>
          <w:sz w:val="24"/>
          <w:szCs w:val="24"/>
        </w:rPr>
        <w:t xml:space="preserve"> à la </w:t>
      </w:r>
      <w:r w:rsidRPr="00760A54">
        <w:rPr>
          <w:rFonts w:ascii="Arial" w:hAnsi="Arial" w:cs="Arial"/>
          <w:b/>
          <w:i/>
          <w:sz w:val="24"/>
          <w:szCs w:val="24"/>
        </w:rPr>
        <w:t>BUL</w:t>
      </w:r>
      <w:r w:rsidRPr="00760A54">
        <w:rPr>
          <w:rFonts w:ascii="Arial" w:hAnsi="Arial" w:cs="Arial"/>
          <w:b/>
          <w:sz w:val="24"/>
          <w:szCs w:val="24"/>
        </w:rPr>
        <w:t>,</w:t>
      </w:r>
    </w:p>
    <w:p w14:paraId="5DCF80B1" w14:textId="77777777"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7C88F7F7" w14:textId="77777777"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finance des </w:t>
      </w:r>
      <w:r w:rsidRPr="00760A54">
        <w:rPr>
          <w:rFonts w:ascii="Arial" w:hAnsi="Arial" w:cs="Arial"/>
          <w:b/>
          <w:i/>
          <w:sz w:val="24"/>
          <w:szCs w:val="24"/>
        </w:rPr>
        <w:t>achats diverses</w:t>
      </w:r>
      <w:r w:rsidRPr="00760A54">
        <w:rPr>
          <w:rFonts w:ascii="Arial" w:hAnsi="Arial" w:cs="Arial"/>
          <w:sz w:val="24"/>
          <w:szCs w:val="24"/>
        </w:rPr>
        <w:t xml:space="preserve"> (</w:t>
      </w:r>
      <w:r w:rsidR="00FA5988" w:rsidRPr="00760A54">
        <w:rPr>
          <w:rFonts w:ascii="Arial" w:hAnsi="Arial" w:cs="Arial"/>
          <w:sz w:val="24"/>
          <w:szCs w:val="24"/>
        </w:rPr>
        <w:t>jeux</w:t>
      </w:r>
      <w:r w:rsidR="00766846">
        <w:rPr>
          <w:rFonts w:ascii="Arial" w:hAnsi="Arial" w:cs="Arial"/>
          <w:sz w:val="24"/>
          <w:szCs w:val="24"/>
        </w:rPr>
        <w:t>,</w:t>
      </w:r>
      <w:r w:rsidR="00755DC2">
        <w:rPr>
          <w:rFonts w:ascii="Arial" w:hAnsi="Arial" w:cs="Arial"/>
          <w:sz w:val="24"/>
          <w:szCs w:val="24"/>
        </w:rPr>
        <w:t xml:space="preserve"> activités, </w:t>
      </w:r>
      <w:r w:rsidR="00766846">
        <w:rPr>
          <w:rFonts w:ascii="Arial" w:hAnsi="Arial" w:cs="Arial"/>
          <w:sz w:val="24"/>
          <w:szCs w:val="24"/>
        </w:rPr>
        <w:t>meubles</w:t>
      </w:r>
      <w:r w:rsidR="00FA5988" w:rsidRPr="00760A54">
        <w:rPr>
          <w:rFonts w:ascii="Arial" w:hAnsi="Arial" w:cs="Arial"/>
          <w:sz w:val="24"/>
          <w:szCs w:val="24"/>
        </w:rPr>
        <w:t xml:space="preserve"> pour le foyer</w:t>
      </w:r>
      <w:r w:rsidR="00604028">
        <w:rPr>
          <w:rFonts w:ascii="Arial" w:hAnsi="Arial" w:cs="Arial"/>
          <w:sz w:val="24"/>
          <w:szCs w:val="24"/>
        </w:rPr>
        <w:t>, le lycée</w:t>
      </w:r>
      <w:r w:rsidR="00FA5988" w:rsidRPr="00760A54">
        <w:rPr>
          <w:rFonts w:ascii="Arial" w:hAnsi="Arial" w:cs="Arial"/>
          <w:sz w:val="24"/>
          <w:szCs w:val="24"/>
        </w:rPr>
        <w:t xml:space="preserve"> ou l’interna</w:t>
      </w:r>
      <w:r w:rsidRPr="00760A54">
        <w:rPr>
          <w:rFonts w:ascii="Arial" w:hAnsi="Arial" w:cs="Arial"/>
          <w:sz w:val="24"/>
          <w:szCs w:val="24"/>
        </w:rPr>
        <w:t>t),</w:t>
      </w:r>
    </w:p>
    <w:p w14:paraId="2D9DADA0" w14:textId="77777777"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151AA660" w14:textId="77777777"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Elle propose des animations autour</w:t>
      </w:r>
      <w:r w:rsidR="00755DC2">
        <w:rPr>
          <w:rFonts w:ascii="Arial" w:hAnsi="Arial" w:cs="Arial"/>
          <w:sz w:val="24"/>
          <w:szCs w:val="24"/>
        </w:rPr>
        <w:t xml:space="preserve"> d’</w:t>
      </w:r>
      <w:r w:rsidR="00755DC2" w:rsidRPr="00755DC2">
        <w:rPr>
          <w:rFonts w:ascii="Arial" w:hAnsi="Arial" w:cs="Arial"/>
          <w:b/>
          <w:i/>
          <w:sz w:val="24"/>
          <w:szCs w:val="24"/>
        </w:rPr>
        <w:t>Halloween</w:t>
      </w:r>
      <w:r w:rsidR="00755DC2">
        <w:rPr>
          <w:rFonts w:ascii="Arial" w:hAnsi="Arial" w:cs="Arial"/>
          <w:sz w:val="24"/>
          <w:szCs w:val="24"/>
        </w:rPr>
        <w:t xml:space="preserve"> (soirée)</w:t>
      </w:r>
      <w:r w:rsidRPr="00760A54">
        <w:rPr>
          <w:rFonts w:ascii="Arial" w:hAnsi="Arial" w:cs="Arial"/>
          <w:sz w:val="24"/>
          <w:szCs w:val="24"/>
        </w:rPr>
        <w:t xml:space="preserve"> de </w:t>
      </w:r>
      <w:r w:rsidRPr="00760A54">
        <w:rPr>
          <w:rFonts w:ascii="Arial" w:hAnsi="Arial" w:cs="Arial"/>
          <w:b/>
          <w:i/>
          <w:sz w:val="24"/>
          <w:szCs w:val="24"/>
        </w:rPr>
        <w:t>Noël</w:t>
      </w:r>
      <w:r w:rsidR="00C072D9">
        <w:rPr>
          <w:rFonts w:ascii="Arial" w:hAnsi="Arial" w:cs="Arial"/>
          <w:b/>
          <w:i/>
          <w:sz w:val="24"/>
          <w:szCs w:val="24"/>
        </w:rPr>
        <w:t xml:space="preserve"> </w:t>
      </w:r>
      <w:r w:rsidR="00766846">
        <w:rPr>
          <w:rFonts w:ascii="Arial" w:hAnsi="Arial" w:cs="Arial"/>
          <w:sz w:val="24"/>
          <w:szCs w:val="24"/>
        </w:rPr>
        <w:t>(</w:t>
      </w:r>
      <w:r w:rsidR="00EE543F">
        <w:rPr>
          <w:rFonts w:ascii="Arial" w:hAnsi="Arial" w:cs="Arial"/>
          <w:sz w:val="24"/>
          <w:szCs w:val="24"/>
        </w:rPr>
        <w:t xml:space="preserve">goûter, </w:t>
      </w:r>
      <w:r w:rsidR="00766846">
        <w:rPr>
          <w:rFonts w:ascii="Arial" w:hAnsi="Arial" w:cs="Arial"/>
          <w:sz w:val="24"/>
          <w:szCs w:val="24"/>
        </w:rPr>
        <w:t xml:space="preserve">chocolats) </w:t>
      </w:r>
      <w:r w:rsidRPr="00760A54">
        <w:rPr>
          <w:rFonts w:ascii="Arial" w:hAnsi="Arial" w:cs="Arial"/>
          <w:sz w:val="24"/>
          <w:szCs w:val="24"/>
        </w:rPr>
        <w:t xml:space="preserve">et de la </w:t>
      </w:r>
      <w:r w:rsidRPr="00760A54">
        <w:rPr>
          <w:rFonts w:ascii="Arial" w:hAnsi="Arial" w:cs="Arial"/>
          <w:b/>
          <w:i/>
          <w:sz w:val="24"/>
          <w:szCs w:val="24"/>
        </w:rPr>
        <w:t>Chandeleur</w:t>
      </w:r>
      <w:r w:rsidR="00C072D9">
        <w:rPr>
          <w:rFonts w:ascii="Arial" w:hAnsi="Arial" w:cs="Arial"/>
          <w:b/>
          <w:i/>
          <w:sz w:val="24"/>
          <w:szCs w:val="24"/>
        </w:rPr>
        <w:t xml:space="preserve"> </w:t>
      </w:r>
      <w:r w:rsidR="00766846" w:rsidRPr="00C92844">
        <w:rPr>
          <w:rFonts w:ascii="Arial" w:hAnsi="Arial" w:cs="Arial"/>
          <w:sz w:val="24"/>
          <w:szCs w:val="24"/>
        </w:rPr>
        <w:t>(vente de crêpes)</w:t>
      </w:r>
      <w:r w:rsidRPr="00C92844">
        <w:rPr>
          <w:rFonts w:ascii="Arial" w:hAnsi="Arial" w:cs="Arial"/>
          <w:sz w:val="24"/>
          <w:szCs w:val="24"/>
        </w:rPr>
        <w:t>,</w:t>
      </w:r>
    </w:p>
    <w:p w14:paraId="3A6D5CC9" w14:textId="77777777"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108D4F6F" w14:textId="77777777"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permet de disposer de </w:t>
      </w:r>
      <w:r w:rsidRPr="00760A54">
        <w:rPr>
          <w:rFonts w:ascii="Arial" w:hAnsi="Arial" w:cs="Arial"/>
          <w:b/>
          <w:i/>
          <w:sz w:val="24"/>
          <w:szCs w:val="24"/>
        </w:rPr>
        <w:t>boissons chaudes</w:t>
      </w:r>
      <w:r w:rsidRPr="00760A54">
        <w:rPr>
          <w:rFonts w:ascii="Arial" w:hAnsi="Arial" w:cs="Arial"/>
          <w:sz w:val="24"/>
          <w:szCs w:val="24"/>
        </w:rPr>
        <w:t xml:space="preserve"> </w:t>
      </w:r>
      <w:r w:rsidR="00680B50">
        <w:rPr>
          <w:rFonts w:ascii="Arial" w:hAnsi="Arial" w:cs="Arial"/>
          <w:sz w:val="24"/>
          <w:szCs w:val="24"/>
        </w:rPr>
        <w:t xml:space="preserve">et </w:t>
      </w:r>
      <w:r w:rsidR="00680B50" w:rsidRPr="00680B50">
        <w:rPr>
          <w:rFonts w:ascii="Arial" w:hAnsi="Arial" w:cs="Arial"/>
          <w:b/>
          <w:i/>
          <w:sz w:val="24"/>
          <w:szCs w:val="24"/>
        </w:rPr>
        <w:t>de friandises</w:t>
      </w:r>
      <w:r w:rsidR="00680B50">
        <w:rPr>
          <w:rFonts w:ascii="Arial" w:hAnsi="Arial" w:cs="Arial"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 xml:space="preserve">au foyer, </w:t>
      </w:r>
    </w:p>
    <w:p w14:paraId="182D0295" w14:textId="77777777"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14:paraId="11C8DCE2" w14:textId="77777777" w:rsidR="0010623D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organise des </w:t>
      </w:r>
      <w:r w:rsidRPr="00C072D9">
        <w:rPr>
          <w:rFonts w:ascii="Arial" w:hAnsi="Arial" w:cs="Arial"/>
          <w:b/>
          <w:i/>
          <w:sz w:val="24"/>
          <w:szCs w:val="24"/>
        </w:rPr>
        <w:t xml:space="preserve">sorties </w:t>
      </w:r>
      <w:r w:rsidRPr="00760A54">
        <w:rPr>
          <w:rFonts w:ascii="Arial" w:hAnsi="Arial" w:cs="Arial"/>
          <w:sz w:val="24"/>
          <w:szCs w:val="24"/>
        </w:rPr>
        <w:t>(</w:t>
      </w:r>
      <w:r w:rsidR="00C072D9">
        <w:rPr>
          <w:rFonts w:ascii="Arial" w:hAnsi="Arial" w:cs="Arial"/>
          <w:sz w:val="24"/>
          <w:szCs w:val="24"/>
        </w:rPr>
        <w:t xml:space="preserve">Concert, cinéma, </w:t>
      </w:r>
      <w:r w:rsidR="00755DC2">
        <w:rPr>
          <w:rFonts w:ascii="Arial" w:hAnsi="Arial" w:cs="Arial"/>
          <w:sz w:val="24"/>
          <w:szCs w:val="24"/>
        </w:rPr>
        <w:t xml:space="preserve">théâtre, </w:t>
      </w:r>
      <w:r w:rsidRPr="00760A54">
        <w:rPr>
          <w:rFonts w:ascii="Arial" w:hAnsi="Arial" w:cs="Arial"/>
          <w:sz w:val="24"/>
          <w:szCs w:val="24"/>
        </w:rPr>
        <w:t>Parc Astérix,</w:t>
      </w:r>
      <w:r w:rsidR="00760A54">
        <w:rPr>
          <w:rFonts w:ascii="Arial" w:hAnsi="Arial" w:cs="Arial"/>
          <w:sz w:val="24"/>
          <w:szCs w:val="24"/>
        </w:rPr>
        <w:t xml:space="preserve"> </w:t>
      </w:r>
      <w:r w:rsidR="00EE543F">
        <w:rPr>
          <w:rFonts w:ascii="Arial" w:hAnsi="Arial" w:cs="Arial"/>
          <w:sz w:val="24"/>
          <w:szCs w:val="24"/>
        </w:rPr>
        <w:t xml:space="preserve">pratiques sportives, </w:t>
      </w:r>
      <w:r w:rsidR="00760A54">
        <w:rPr>
          <w:rFonts w:ascii="Arial" w:hAnsi="Arial" w:cs="Arial"/>
          <w:sz w:val="24"/>
          <w:szCs w:val="24"/>
        </w:rPr>
        <w:t>etc</w:t>
      </w:r>
      <w:r w:rsidRPr="00760A54">
        <w:rPr>
          <w:rFonts w:ascii="Arial" w:hAnsi="Arial" w:cs="Arial"/>
          <w:sz w:val="24"/>
          <w:szCs w:val="24"/>
        </w:rPr>
        <w:t>…)</w:t>
      </w:r>
      <w:r w:rsidR="0010623D">
        <w:rPr>
          <w:rFonts w:ascii="Arial" w:hAnsi="Arial" w:cs="Arial"/>
          <w:sz w:val="24"/>
          <w:szCs w:val="24"/>
        </w:rPr>
        <w:t>,</w:t>
      </w:r>
    </w:p>
    <w:p w14:paraId="61CE79E7" w14:textId="77777777" w:rsidR="0010623D" w:rsidRPr="0010623D" w:rsidRDefault="0010623D" w:rsidP="0010623D">
      <w:pPr>
        <w:pStyle w:val="Paragraphedeliste"/>
        <w:rPr>
          <w:rFonts w:ascii="Arial" w:hAnsi="Arial" w:cs="Arial"/>
          <w:sz w:val="24"/>
          <w:szCs w:val="24"/>
        </w:rPr>
      </w:pPr>
    </w:p>
    <w:p w14:paraId="49278EC6" w14:textId="77777777" w:rsidR="00EA43E7" w:rsidRPr="00760A54" w:rsidRDefault="00680B50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72D9">
        <w:rPr>
          <w:rFonts w:ascii="Arial" w:hAnsi="Arial" w:cs="Arial"/>
          <w:sz w:val="24"/>
          <w:szCs w:val="24"/>
        </w:rPr>
        <w:t xml:space="preserve">Elle </w:t>
      </w:r>
      <w:r w:rsidR="00A64A36">
        <w:rPr>
          <w:rFonts w:ascii="Arial" w:hAnsi="Arial" w:cs="Arial"/>
          <w:sz w:val="24"/>
          <w:szCs w:val="24"/>
        </w:rPr>
        <w:t xml:space="preserve">met en place des </w:t>
      </w:r>
      <w:r w:rsidR="00A64A36" w:rsidRPr="00C072D9">
        <w:rPr>
          <w:rFonts w:ascii="Arial" w:hAnsi="Arial" w:cs="Arial"/>
          <w:b/>
          <w:i/>
          <w:sz w:val="24"/>
          <w:szCs w:val="24"/>
        </w:rPr>
        <w:t>clubs</w:t>
      </w:r>
      <w:r w:rsidR="00A64A36">
        <w:rPr>
          <w:rFonts w:ascii="Arial" w:hAnsi="Arial" w:cs="Arial"/>
          <w:sz w:val="24"/>
          <w:szCs w:val="24"/>
        </w:rPr>
        <w:t xml:space="preserve"> (musique, Manga, jeux, sciences, échecs,</w:t>
      </w:r>
      <w:r w:rsidR="00C072D9">
        <w:rPr>
          <w:rFonts w:ascii="Arial" w:hAnsi="Arial" w:cs="Arial"/>
          <w:sz w:val="24"/>
          <w:szCs w:val="24"/>
        </w:rPr>
        <w:t xml:space="preserve"> </w:t>
      </w:r>
      <w:r w:rsidR="00A64A36">
        <w:rPr>
          <w:rFonts w:ascii="Arial" w:hAnsi="Arial" w:cs="Arial"/>
          <w:sz w:val="24"/>
          <w:szCs w:val="24"/>
        </w:rPr>
        <w:t>…) sur la pause méridienne les lundi et jeudi et ce, toute l’année.</w:t>
      </w:r>
    </w:p>
    <w:p w14:paraId="0D9D2570" w14:textId="77777777" w:rsidR="009E79ED" w:rsidRPr="00760A54" w:rsidRDefault="009E79ED" w:rsidP="00760A54">
      <w:pPr>
        <w:spacing w:after="0" w:line="240" w:lineRule="auto"/>
        <w:ind w:left="357"/>
        <w:contextualSpacing/>
        <w:jc w:val="both"/>
        <w:rPr>
          <w:rFonts w:ascii="Arial" w:hAnsi="Arial" w:cs="Arial"/>
          <w:sz w:val="24"/>
          <w:szCs w:val="24"/>
        </w:rPr>
      </w:pPr>
    </w:p>
    <w:p w14:paraId="60B1F58E" w14:textId="77777777" w:rsidR="00760A54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6262772" w14:textId="77777777" w:rsidR="00313D5E" w:rsidRPr="00EE543F" w:rsidRDefault="00313D5E" w:rsidP="00B951F9">
      <w:pPr>
        <w:spacing w:after="0" w:line="240" w:lineRule="auto"/>
        <w:contextualSpacing/>
        <w:rPr>
          <w:rFonts w:ascii="Arial" w:hAnsi="Arial" w:cs="Arial"/>
          <w:color w:val="FF33CC"/>
          <w:sz w:val="24"/>
          <w:szCs w:val="24"/>
        </w:rPr>
      </w:pPr>
      <w:r w:rsidRPr="00EE543F">
        <w:rPr>
          <w:rFonts w:ascii="Arial" w:hAnsi="Arial" w:cs="Arial"/>
          <w:color w:val="FF33CC"/>
          <w:sz w:val="24"/>
          <w:szCs w:val="24"/>
        </w:rPr>
        <w:t>Votre adhésion est donc vitale afin de po</w:t>
      </w:r>
      <w:r w:rsidR="00F679D1" w:rsidRPr="00EE543F">
        <w:rPr>
          <w:rFonts w:ascii="Arial" w:hAnsi="Arial" w:cs="Arial"/>
          <w:color w:val="FF33CC"/>
          <w:sz w:val="24"/>
          <w:szCs w:val="24"/>
        </w:rPr>
        <w:t>uvoir réaliser tous ces projets !!</w:t>
      </w:r>
    </w:p>
    <w:p w14:paraId="20C4189B" w14:textId="77777777" w:rsidR="00760A54" w:rsidRPr="00B951F9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40"/>
          <w:szCs w:val="40"/>
        </w:rPr>
      </w:pPr>
    </w:p>
    <w:p w14:paraId="1DF0C422" w14:textId="77777777" w:rsidR="00F679D1" w:rsidRDefault="00F679D1" w:rsidP="00760A5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Merci !</w:t>
      </w:r>
    </w:p>
    <w:p w14:paraId="38A10D51" w14:textId="77777777" w:rsidR="00760A54" w:rsidRPr="00B951F9" w:rsidRDefault="00760A54" w:rsidP="00760A54">
      <w:pPr>
        <w:spacing w:after="0" w:line="240" w:lineRule="auto"/>
        <w:contextualSpacing/>
        <w:jc w:val="left"/>
        <w:rPr>
          <w:rFonts w:ascii="Arial" w:hAnsi="Arial" w:cs="Arial"/>
        </w:rPr>
      </w:pPr>
    </w:p>
    <w:p w14:paraId="1588A269" w14:textId="77777777" w:rsidR="00B951F9" w:rsidRPr="00B951F9" w:rsidRDefault="00B951F9" w:rsidP="00760A54">
      <w:pPr>
        <w:spacing w:after="0" w:line="240" w:lineRule="auto"/>
        <w:contextualSpacing/>
        <w:jc w:val="left"/>
        <w:rPr>
          <w:rFonts w:ascii="Arial" w:hAnsi="Arial" w:cs="Arial"/>
        </w:rPr>
      </w:pPr>
    </w:p>
    <w:p w14:paraId="35CB62A6" w14:textId="77777777" w:rsidR="00F679D1" w:rsidRDefault="00760A54" w:rsidP="00B951F9">
      <w:pPr>
        <w:tabs>
          <w:tab w:val="left" w:pos="7371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9D1" w:rsidRPr="00760A54">
        <w:rPr>
          <w:rFonts w:ascii="Arial" w:hAnsi="Arial" w:cs="Arial"/>
          <w:sz w:val="24"/>
          <w:szCs w:val="24"/>
        </w:rPr>
        <w:t>Le Président,</w:t>
      </w:r>
    </w:p>
    <w:p w14:paraId="56943F3D" w14:textId="77777777" w:rsid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104AE533" w14:textId="77777777" w:rsidR="00760A54" w:rsidRP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2447876E" w14:textId="77777777" w:rsidR="00F679D1" w:rsidRDefault="00760A54" w:rsidP="00760A54">
      <w:pPr>
        <w:tabs>
          <w:tab w:val="left" w:pos="6663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0623D">
        <w:rPr>
          <w:rFonts w:ascii="Arial" w:hAnsi="Arial" w:cs="Arial"/>
          <w:sz w:val="24"/>
          <w:szCs w:val="24"/>
        </w:rPr>
        <w:tab/>
      </w:r>
      <w:r w:rsidR="00EE5AE2">
        <w:rPr>
          <w:rFonts w:ascii="Arial" w:hAnsi="Arial" w:cs="Arial"/>
          <w:sz w:val="24"/>
          <w:szCs w:val="24"/>
        </w:rPr>
        <w:t>Alexandre BELLOT</w:t>
      </w:r>
    </w:p>
    <w:p w14:paraId="67235FC0" w14:textId="77777777" w:rsid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531D2BF4" w14:textId="77777777" w:rsidR="00B951F9" w:rsidRPr="00760A54" w:rsidRDefault="00B951F9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212C1C5D" w14:textId="77777777" w:rsidR="00F679D1" w:rsidRDefault="00F679D1" w:rsidP="00760A54">
      <w:pPr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Nota : </w:t>
      </w:r>
    </w:p>
    <w:p w14:paraId="3448E4C4" w14:textId="77777777" w:rsidR="00760A54" w:rsidRPr="00B951F9" w:rsidRDefault="00760A54" w:rsidP="00760A54">
      <w:pPr>
        <w:spacing w:after="0" w:line="240" w:lineRule="auto"/>
        <w:ind w:left="357"/>
        <w:contextualSpacing/>
        <w:jc w:val="left"/>
        <w:rPr>
          <w:rFonts w:ascii="Arial" w:hAnsi="Arial" w:cs="Arial"/>
          <w:sz w:val="12"/>
          <w:szCs w:val="12"/>
        </w:rPr>
      </w:pPr>
    </w:p>
    <w:p w14:paraId="6B7D09E5" w14:textId="77777777" w:rsidR="00F679D1" w:rsidRDefault="00760A54" w:rsidP="00760A54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679D1" w:rsidRPr="00760A54">
        <w:rPr>
          <w:rFonts w:ascii="Arial" w:hAnsi="Arial" w:cs="Arial"/>
          <w:sz w:val="24"/>
          <w:szCs w:val="24"/>
        </w:rPr>
        <w:t>L’</w:t>
      </w:r>
      <w:r w:rsidR="00FA5988" w:rsidRPr="00760A54">
        <w:rPr>
          <w:rFonts w:ascii="Arial" w:hAnsi="Arial" w:cs="Arial"/>
          <w:sz w:val="24"/>
          <w:szCs w:val="24"/>
        </w:rPr>
        <w:t>adhésion</w:t>
      </w:r>
      <w:r w:rsidR="00F679D1" w:rsidRPr="00760A54">
        <w:rPr>
          <w:rFonts w:ascii="Arial" w:hAnsi="Arial" w:cs="Arial"/>
          <w:sz w:val="24"/>
          <w:szCs w:val="24"/>
        </w:rPr>
        <w:t xml:space="preserve"> pour l’année scolaire 202</w:t>
      </w:r>
      <w:r w:rsidR="00EE543F">
        <w:rPr>
          <w:rFonts w:ascii="Arial" w:hAnsi="Arial" w:cs="Arial"/>
          <w:sz w:val="24"/>
          <w:szCs w:val="24"/>
        </w:rPr>
        <w:t>4</w:t>
      </w:r>
      <w:r w:rsidR="00F679D1" w:rsidRPr="00760A54">
        <w:rPr>
          <w:rFonts w:ascii="Arial" w:hAnsi="Arial" w:cs="Arial"/>
          <w:sz w:val="24"/>
          <w:szCs w:val="24"/>
        </w:rPr>
        <w:t>/202</w:t>
      </w:r>
      <w:r w:rsidR="00EE543F">
        <w:rPr>
          <w:rFonts w:ascii="Arial" w:hAnsi="Arial" w:cs="Arial"/>
          <w:sz w:val="24"/>
          <w:szCs w:val="24"/>
        </w:rPr>
        <w:t>5</w:t>
      </w:r>
      <w:r w:rsidR="00F679D1" w:rsidRPr="00760A54">
        <w:rPr>
          <w:rFonts w:ascii="Arial" w:hAnsi="Arial" w:cs="Arial"/>
          <w:sz w:val="24"/>
          <w:szCs w:val="24"/>
        </w:rPr>
        <w:t xml:space="preserve"> est de 10 €</w:t>
      </w:r>
      <w:r w:rsidR="003043E6">
        <w:rPr>
          <w:rFonts w:ascii="Arial" w:hAnsi="Arial" w:cs="Arial"/>
          <w:sz w:val="24"/>
          <w:szCs w:val="24"/>
        </w:rPr>
        <w:t xml:space="preserve"> + photo d’identité avec nom, prénom au dos.</w:t>
      </w:r>
    </w:p>
    <w:p w14:paraId="36F1761A" w14:textId="77777777" w:rsidR="00B951F9" w:rsidRPr="00B951F9" w:rsidRDefault="00B951F9" w:rsidP="00760A54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684C8A1A" w14:textId="77777777" w:rsidR="00B951F9" w:rsidRDefault="00760A54" w:rsidP="00B951F9">
      <w:pPr>
        <w:pStyle w:val="Paragraphedeliste"/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679D1" w:rsidRPr="00760A54">
        <w:rPr>
          <w:rFonts w:ascii="Arial" w:hAnsi="Arial" w:cs="Arial"/>
          <w:sz w:val="24"/>
          <w:szCs w:val="24"/>
        </w:rPr>
        <w:t xml:space="preserve">La MDL fonctionne avec un bureau constitué d’élèves accompagnés par quelques </w:t>
      </w:r>
    </w:p>
    <w:p w14:paraId="5B5AEC4C" w14:textId="77777777" w:rsidR="00F679D1" w:rsidRPr="00760A54" w:rsidRDefault="00F679D1" w:rsidP="00B951F9">
      <w:pPr>
        <w:pStyle w:val="Paragraphedeliste"/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professeurs et le Proviseur</w:t>
      </w:r>
      <w:r w:rsidR="00B951F9">
        <w:rPr>
          <w:rFonts w:ascii="Arial" w:hAnsi="Arial" w:cs="Arial"/>
          <w:sz w:val="24"/>
          <w:szCs w:val="24"/>
        </w:rPr>
        <w:t>-</w:t>
      </w:r>
      <w:r w:rsidRPr="00760A54">
        <w:rPr>
          <w:rFonts w:ascii="Arial" w:hAnsi="Arial" w:cs="Arial"/>
          <w:sz w:val="24"/>
          <w:szCs w:val="24"/>
        </w:rPr>
        <w:t>adjoint.</w:t>
      </w:r>
    </w:p>
    <w:p w14:paraId="4A280C2E" w14:textId="77777777" w:rsidR="00B951F9" w:rsidRDefault="00B951F9" w:rsidP="00760A54">
      <w:pPr>
        <w:pStyle w:val="Paragraphedeliste"/>
        <w:spacing w:after="0" w:line="240" w:lineRule="auto"/>
        <w:ind w:left="717"/>
        <w:rPr>
          <w:rFonts w:ascii="Arial" w:hAnsi="Arial" w:cs="Arial"/>
          <w:sz w:val="24"/>
          <w:szCs w:val="24"/>
          <w:u w:val="single"/>
        </w:rPr>
      </w:pPr>
    </w:p>
    <w:p w14:paraId="7D68221D" w14:textId="77777777" w:rsidR="00A7235F" w:rsidRPr="00760A54" w:rsidRDefault="00B951F9" w:rsidP="00B951F9">
      <w:pPr>
        <w:pStyle w:val="Paragraphedeliste"/>
        <w:spacing w:after="0" w:line="240" w:lineRule="auto"/>
        <w:ind w:left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6432" behindDoc="0" locked="0" layoutInCell="1" allowOverlap="1" wp14:anchorId="40DC18F8" wp14:editId="56B6CB4B">
            <wp:simplePos x="0" y="0"/>
            <wp:positionH relativeFrom="column">
              <wp:posOffset>946785</wp:posOffset>
            </wp:positionH>
            <wp:positionV relativeFrom="paragraph">
              <wp:posOffset>200025</wp:posOffset>
            </wp:positionV>
            <wp:extent cx="828675" cy="828675"/>
            <wp:effectExtent l="0" t="0" r="0" b="0"/>
            <wp:wrapNone/>
            <wp:docPr id="6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3360" behindDoc="0" locked="0" layoutInCell="1" allowOverlap="1" wp14:anchorId="3DA1D6FC" wp14:editId="04C15A1E">
            <wp:simplePos x="0" y="0"/>
            <wp:positionH relativeFrom="column">
              <wp:posOffset>4261485</wp:posOffset>
            </wp:positionH>
            <wp:positionV relativeFrom="paragraph">
              <wp:posOffset>295275</wp:posOffset>
            </wp:positionV>
            <wp:extent cx="1409700" cy="733425"/>
            <wp:effectExtent l="19050" t="0" r="0" b="0"/>
            <wp:wrapNone/>
            <wp:docPr id="4" name="Image 2" descr="Résultat d’images pour logo CGR Cine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’images pour logo CGR Cinema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35F" w:rsidRPr="00760A54">
        <w:rPr>
          <w:rFonts w:ascii="Arial" w:hAnsi="Arial" w:cs="Arial"/>
          <w:sz w:val="24"/>
          <w:szCs w:val="24"/>
          <w:u w:val="single"/>
        </w:rPr>
        <w:t>Nos partenaires</w:t>
      </w:r>
    </w:p>
    <w:sectPr w:rsidR="00A7235F" w:rsidRPr="00760A54" w:rsidSect="00B951F9">
      <w:footerReference w:type="default" r:id="rId11"/>
      <w:pgSz w:w="11906" w:h="16838"/>
      <w:pgMar w:top="1134" w:right="1134" w:bottom="851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9D240" w14:textId="77777777" w:rsidR="00A55C38" w:rsidRDefault="00A55C38" w:rsidP="00A7235F">
      <w:pPr>
        <w:spacing w:after="0" w:line="240" w:lineRule="auto"/>
      </w:pPr>
      <w:r>
        <w:separator/>
      </w:r>
    </w:p>
  </w:endnote>
  <w:endnote w:type="continuationSeparator" w:id="0">
    <w:p w14:paraId="7975BDD5" w14:textId="77777777" w:rsidR="00A55C38" w:rsidRDefault="00A55C38" w:rsidP="00A7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607E0" w14:textId="77777777" w:rsidR="00B518C1" w:rsidRDefault="00FA5988" w:rsidP="00FA5988">
    <w:pPr>
      <w:pStyle w:val="Pieddepage"/>
      <w:tabs>
        <w:tab w:val="left" w:pos="6690"/>
      </w:tabs>
      <w:jc w:val="lef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AD8D7" w14:textId="77777777" w:rsidR="00A55C38" w:rsidRDefault="00A55C38" w:rsidP="00A7235F">
      <w:pPr>
        <w:spacing w:after="0" w:line="240" w:lineRule="auto"/>
      </w:pPr>
      <w:r>
        <w:separator/>
      </w:r>
    </w:p>
  </w:footnote>
  <w:footnote w:type="continuationSeparator" w:id="0">
    <w:p w14:paraId="3BE10916" w14:textId="77777777" w:rsidR="00A55C38" w:rsidRDefault="00A55C38" w:rsidP="00A72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511DC"/>
    <w:multiLevelType w:val="hybridMultilevel"/>
    <w:tmpl w:val="EB665CBA"/>
    <w:lvl w:ilvl="0" w:tplc="4FC6C0AA">
      <w:numFmt w:val="bullet"/>
      <w:lvlText w:val="-"/>
      <w:lvlJc w:val="left"/>
      <w:pPr>
        <w:ind w:left="71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7B53E5C"/>
    <w:multiLevelType w:val="hybridMultilevel"/>
    <w:tmpl w:val="03B8E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57"/>
    <w:rsid w:val="0010623D"/>
    <w:rsid w:val="00121C6C"/>
    <w:rsid w:val="0016180C"/>
    <w:rsid w:val="001F6A10"/>
    <w:rsid w:val="002C3D1C"/>
    <w:rsid w:val="003043E6"/>
    <w:rsid w:val="00313D5E"/>
    <w:rsid w:val="003702F9"/>
    <w:rsid w:val="004A2E6B"/>
    <w:rsid w:val="00604028"/>
    <w:rsid w:val="00680B50"/>
    <w:rsid w:val="00755DC2"/>
    <w:rsid w:val="00760A54"/>
    <w:rsid w:val="00766846"/>
    <w:rsid w:val="00867929"/>
    <w:rsid w:val="00890891"/>
    <w:rsid w:val="00914D74"/>
    <w:rsid w:val="0092439B"/>
    <w:rsid w:val="009260E6"/>
    <w:rsid w:val="00984C30"/>
    <w:rsid w:val="009B46F2"/>
    <w:rsid w:val="009E79ED"/>
    <w:rsid w:val="00A55C38"/>
    <w:rsid w:val="00A64A36"/>
    <w:rsid w:val="00A7235F"/>
    <w:rsid w:val="00B518C1"/>
    <w:rsid w:val="00B57657"/>
    <w:rsid w:val="00B66F34"/>
    <w:rsid w:val="00B951F9"/>
    <w:rsid w:val="00C072D9"/>
    <w:rsid w:val="00C92844"/>
    <w:rsid w:val="00D76065"/>
    <w:rsid w:val="00DD4B95"/>
    <w:rsid w:val="00E05855"/>
    <w:rsid w:val="00E341B1"/>
    <w:rsid w:val="00EA43E7"/>
    <w:rsid w:val="00EE543F"/>
    <w:rsid w:val="00EE5AE2"/>
    <w:rsid w:val="00F679D1"/>
    <w:rsid w:val="00FA5988"/>
    <w:rsid w:val="00FB5021"/>
    <w:rsid w:val="00FE3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AE4254"/>
  <w15:docId w15:val="{6FE5E4E7-1023-428E-9F9C-5655B10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A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6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C3D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A7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7235F"/>
  </w:style>
  <w:style w:type="paragraph" w:styleId="Pieddepage">
    <w:name w:val="footer"/>
    <w:basedOn w:val="Normal"/>
    <w:link w:val="PieddepageCar"/>
    <w:uiPriority w:val="99"/>
    <w:semiHidden/>
    <w:unhideWhenUsed/>
    <w:rsid w:val="00A7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72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E20EA-FC6E-434D-A3EB-E25A0167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Amandine Locko</cp:lastModifiedBy>
  <cp:revision>2</cp:revision>
  <dcterms:created xsi:type="dcterms:W3CDTF">2024-04-16T10:18:00Z</dcterms:created>
  <dcterms:modified xsi:type="dcterms:W3CDTF">2024-04-16T10:18:00Z</dcterms:modified>
</cp:coreProperties>
</file>